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F2AC0" w:rsidRPr="00027E03" w14:paraId="16E8C1C6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D870B5" w14:textId="77777777" w:rsidR="007F2AC0" w:rsidRPr="00027E03" w:rsidRDefault="007F2AC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168A759" w14:textId="77777777" w:rsidR="007F2AC0" w:rsidRPr="00027E03" w:rsidRDefault="007F2AC0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7F2AC0" w:rsidRPr="00027E03" w14:paraId="34ED673D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5E847F" w14:textId="77777777" w:rsidR="007F2AC0" w:rsidRPr="00027E03" w:rsidRDefault="007F2AC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DDA7AD" wp14:editId="1C76797B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F792BF8" w14:textId="77777777" w:rsidR="007F2AC0" w:rsidRPr="00102A72" w:rsidRDefault="007F2AC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DDA7AD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F792BF8" w14:textId="77777777" w:rsidR="007F2AC0" w:rsidRPr="00102A72" w:rsidRDefault="007F2AC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1F312A" wp14:editId="2FADC4B1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4E10857" w14:textId="77777777" w:rsidR="007F2AC0" w:rsidRPr="00027E03" w:rsidRDefault="007F2AC0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1809B498" w14:textId="77777777" w:rsidR="007F2AC0" w:rsidRPr="00102A72" w:rsidRDefault="007F2AC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1F312A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4E10857" w14:textId="77777777" w:rsidR="007F2AC0" w:rsidRPr="00027E03" w:rsidRDefault="007F2AC0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1809B498" w14:textId="77777777" w:rsidR="007F2AC0" w:rsidRPr="00102A72" w:rsidRDefault="007F2AC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70DE57D" w14:textId="77777777" w:rsidR="007F2AC0" w:rsidRPr="00027E03" w:rsidRDefault="007F2AC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0B29AEE0" w14:textId="77777777" w:rsidR="007F2AC0" w:rsidRPr="00027E03" w:rsidRDefault="007F2AC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9267F45" w14:textId="77777777" w:rsidR="007F2AC0" w:rsidRPr="00027E03" w:rsidRDefault="007F2AC0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7F2AC0" w:rsidRPr="00027E03" w14:paraId="602C6DD2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9E5B97" w14:textId="77777777" w:rsidR="007F2AC0" w:rsidRPr="00027E03" w:rsidRDefault="007F2AC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7F2AC0" w:rsidRPr="00027E03" w14:paraId="31F1344E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7DF372" w14:textId="77777777" w:rsidR="007F2AC0" w:rsidRPr="00027E03" w:rsidRDefault="007F2AC0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CD4B25">
              <w:rPr>
                <w:rFonts w:ascii="Arial" w:hAnsi="Arial" w:cs="Arial"/>
                <w:noProof/>
                <w:sz w:val="22"/>
                <w:szCs w:val="22"/>
              </w:rPr>
              <w:t>4162.010.26.1.2155-2025</w:t>
            </w:r>
          </w:p>
        </w:tc>
      </w:tr>
      <w:tr w:rsidR="007F2AC0" w:rsidRPr="00027E03" w14:paraId="2D9E61C1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7070A7" w14:textId="77777777" w:rsidR="007F2AC0" w:rsidRPr="00027E03" w:rsidRDefault="007F2AC0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CD4B25">
              <w:rPr>
                <w:rFonts w:ascii="Arial" w:hAnsi="Arial" w:cs="Arial"/>
                <w:noProof/>
                <w:sz w:val="22"/>
                <w:szCs w:val="22"/>
              </w:rPr>
              <w:t>JOHANA CAROLINA RENDON LLANTEN</w:t>
            </w:r>
          </w:p>
        </w:tc>
      </w:tr>
      <w:tr w:rsidR="007F2AC0" w:rsidRPr="00027E03" w14:paraId="475FE12C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18ED99" w14:textId="77777777" w:rsidR="007F2AC0" w:rsidRPr="00027E03" w:rsidRDefault="007F2AC0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1.088.884.457</w:t>
            </w:r>
          </w:p>
        </w:tc>
      </w:tr>
      <w:tr w:rsidR="007F2AC0" w:rsidRPr="00027E03" w14:paraId="041FA09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4E1F9D" w14:textId="77777777" w:rsidR="007F2AC0" w:rsidRPr="00027E03" w:rsidRDefault="007F2AC0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7F2AC0" w:rsidRPr="00027E03" w14:paraId="1EAE6490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601FBD" w14:textId="77777777" w:rsidR="007F2AC0" w:rsidRPr="00027E03" w:rsidRDefault="007F2AC0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7F2AC0" w:rsidRPr="00027E03" w14:paraId="3BABAB7F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733457" w14:textId="0F7EE851" w:rsidR="007F2AC0" w:rsidRPr="00027E03" w:rsidRDefault="007F2AC0" w:rsidP="00D43DE2">
            <w:pPr>
              <w:pStyle w:val="Textoindependiente2"/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CD4B25">
              <w:rPr>
                <w:rFonts w:ascii="Arial" w:hAnsi="Arial" w:cs="Arial"/>
                <w:noProof/>
                <w:sz w:val="22"/>
                <w:szCs w:val="22"/>
              </w:rPr>
              <w:t xml:space="preserve">PRESTACIÓN DE SERVICIOS PROFESIONALES EN LA SECRETARIA DEL DEPORTE Y LA RECREACIÓN EN EL PROYECTO DENOMINADO "FORTALECIMIENTO DE LA PRÁCTICA DE ACTIVIDAD FÍSICA, LA RECREACIÓN Y EL DEPORTE PARA LOS HABITANTES DE SANTIAGO DE CALI. BP- 26005301                                        </w:t>
            </w:r>
          </w:p>
        </w:tc>
      </w:tr>
      <w:tr w:rsidR="007F2AC0" w:rsidRPr="00027E03" w14:paraId="5D6911A0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DF0253" w14:textId="77777777" w:rsidR="007F2AC0" w:rsidRPr="00027E03" w:rsidRDefault="007F2AC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7F2AC0" w:rsidRPr="00027E03" w14:paraId="23DAC021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D62169" w14:textId="77777777" w:rsidR="007F2AC0" w:rsidRPr="00027E03" w:rsidRDefault="007F2AC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0BCC7D68" w14:textId="77777777" w:rsidR="007F2AC0" w:rsidRPr="009D43AF" w:rsidRDefault="007F2AC0" w:rsidP="009D43AF">
            <w:pPr>
              <w:pStyle w:val="Textoindependiente2"/>
              <w:spacing w:line="240" w:lineRule="auto"/>
              <w:jc w:val="center"/>
            </w:pPr>
            <w:r w:rsidRPr="00CD4B25">
              <w:rPr>
                <w:rFonts w:ascii="Arial" w:hAnsi="Arial" w:cs="Arial"/>
                <w:noProof/>
                <w:sz w:val="22"/>
                <w:szCs w:val="22"/>
              </w:rPr>
              <w:t>20/jun/2025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F3C477" w14:textId="77777777" w:rsidR="007F2AC0" w:rsidRPr="00027E03" w:rsidRDefault="007F2AC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28C4E039" w14:textId="77777777" w:rsidR="007F2AC0" w:rsidRPr="00E355CD" w:rsidRDefault="007F2AC0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D4B25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7F2AC0" w:rsidRPr="00027E03" w14:paraId="75EDD33E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09682A" w14:textId="77777777" w:rsidR="007F2AC0" w:rsidRPr="00027E03" w:rsidRDefault="007F2AC0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F2AC0" w:rsidRPr="00027E03" w14:paraId="5B71764C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CDF65F" w14:textId="77777777" w:rsidR="007F2AC0" w:rsidRPr="00027E03" w:rsidRDefault="007F2AC0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7F2AC0" w:rsidRPr="00027E03" w14:paraId="291C1AB2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D42F02" w14:textId="77777777" w:rsidR="007F2AC0" w:rsidRPr="00027E03" w:rsidRDefault="007F2AC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7F2AC0" w:rsidRPr="00027E03" w14:paraId="425A61C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38F6A1" w14:textId="77777777" w:rsidR="007F2AC0" w:rsidRPr="00027E03" w:rsidRDefault="007F2AC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7F2AC0" w:rsidRPr="00027E03" w14:paraId="734E090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658FE5" w14:textId="77777777" w:rsidR="007F2AC0" w:rsidRPr="00027E03" w:rsidRDefault="007F2AC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7F2AC0" w:rsidRPr="00027E03" w14:paraId="52D14FD7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BE0ECB" w14:textId="77777777" w:rsidR="007F2AC0" w:rsidRPr="00027E03" w:rsidRDefault="007F2AC0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D4A37EA" w14:textId="77777777" w:rsidR="007F2AC0" w:rsidRPr="00027E03" w:rsidRDefault="007F2AC0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235018BA" w14:textId="77777777" w:rsidR="007F2AC0" w:rsidRPr="00027E03" w:rsidRDefault="007F2AC0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2AC0" w:rsidRPr="00027E03" w14:paraId="34DD1FD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F0D4C1" w14:textId="77777777" w:rsidR="007F2AC0" w:rsidRPr="00081E1C" w:rsidRDefault="007F2AC0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CD4B25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11.385.000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C1ECE4D" w14:textId="77777777" w:rsidR="007F2AC0" w:rsidRPr="00027E03" w:rsidRDefault="007F2AC0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2AC0" w:rsidRPr="00027E03" w14:paraId="63F3F92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1A3F1D" w14:textId="77777777" w:rsidR="007F2AC0" w:rsidRPr="00F97E61" w:rsidRDefault="007F2AC0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F2AC0" w:rsidRPr="00027E03" w14:paraId="712F447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A9264E" w14:textId="77777777" w:rsidR="007F2AC0" w:rsidRPr="00F97E61" w:rsidRDefault="007F2AC0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7F2AC0" w:rsidRPr="00027E03" w14:paraId="0856380A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628A08" w14:textId="77777777" w:rsidR="007F2AC0" w:rsidRPr="00027E03" w:rsidRDefault="007F2AC0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7F2AC0" w:rsidRPr="00027E03" w14:paraId="4875230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F2AC0" w:rsidRPr="00027E03" w14:paraId="241A521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B09705" w14:textId="77777777" w:rsidR="007F2AC0" w:rsidRPr="00027E03" w:rsidRDefault="007F2AC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079E8E49" w14:textId="77777777" w:rsidR="007F2AC0" w:rsidRPr="00027E03" w:rsidRDefault="007F2AC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C5368C" w14:textId="77777777" w:rsidR="007F2AC0" w:rsidRPr="00027E03" w:rsidRDefault="007F2AC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CA8341" w14:textId="77777777" w:rsidR="007F2AC0" w:rsidRPr="00027E03" w:rsidRDefault="007F2AC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7F2AC0" w:rsidRPr="00027E03" w14:paraId="2F56451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CD2C55" w14:textId="77777777" w:rsidR="007F2AC0" w:rsidRPr="00027E03" w:rsidRDefault="007F2AC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2A6DC6" w14:textId="77777777" w:rsidR="007F2AC0" w:rsidRPr="00027E03" w:rsidRDefault="007F2AC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C24E46" w14:textId="77777777" w:rsidR="007F2AC0" w:rsidRPr="00027E03" w:rsidRDefault="007F2AC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6141AB52" w14:textId="77777777" w:rsidR="007F2AC0" w:rsidRPr="00027E03" w:rsidRDefault="007F2AC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7F2AC0" w:rsidRPr="00027E03" w14:paraId="11EB3E52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A5C7E5" w14:textId="77777777" w:rsidR="007F2AC0" w:rsidRPr="00027E03" w:rsidRDefault="007F2AC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F260AD" w14:textId="77777777" w:rsidR="007F2AC0" w:rsidRPr="00027E03" w:rsidRDefault="007F2AC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73A771" w14:textId="77777777" w:rsidR="007F2AC0" w:rsidRPr="00027E03" w:rsidRDefault="007F2AC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08C27FF9" w14:textId="77777777" w:rsidR="007F2AC0" w:rsidRPr="00027E03" w:rsidRDefault="007F2AC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8B41F11" w14:textId="77777777" w:rsidR="007F2AC0" w:rsidRPr="00027E03" w:rsidRDefault="007F2AC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1189E14" w14:textId="77777777" w:rsidR="007F2AC0" w:rsidRPr="00027E03" w:rsidRDefault="007F2AC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2AC0" w:rsidRPr="00027E03" w14:paraId="6CCEF293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CCD0FA" w14:textId="77777777" w:rsidR="007F2AC0" w:rsidRPr="00027E03" w:rsidRDefault="007F2AC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5C79EB13" w14:textId="77777777" w:rsidR="007F2AC0" w:rsidRPr="00027E03" w:rsidRDefault="007F2AC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C3C1317" w14:textId="77777777" w:rsidR="007F2AC0" w:rsidRPr="00027E03" w:rsidRDefault="007F2AC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F2AC0" w:rsidRPr="00027E03" w14:paraId="72549E37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B5355E" w14:textId="77777777" w:rsidR="007F2AC0" w:rsidRPr="00027E03" w:rsidRDefault="007F2AC0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CD3316" w14:textId="77777777" w:rsidR="007F2AC0" w:rsidRPr="00027E03" w:rsidRDefault="007F2AC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2DA7F7" w14:textId="77777777" w:rsidR="007F2AC0" w:rsidRPr="00027E03" w:rsidRDefault="007F2AC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916174" w14:textId="77777777" w:rsidR="007F2AC0" w:rsidRPr="00027E03" w:rsidRDefault="007F2AC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7F2AC0" w:rsidRPr="00027E03" w14:paraId="45D67E28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46A695" w14:textId="77777777" w:rsidR="007F2AC0" w:rsidRPr="001D6930" w:rsidRDefault="007F2AC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11.385.000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716CAF" w14:textId="77777777" w:rsidR="007F2AC0" w:rsidRPr="001D6930" w:rsidRDefault="007F2AC0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634525" w14:textId="77777777" w:rsidR="007F2AC0" w:rsidRPr="001D6930" w:rsidRDefault="007F2AC0" w:rsidP="00FC76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6098E5" w14:textId="77777777" w:rsidR="007F2AC0" w:rsidRPr="001D6930" w:rsidRDefault="007F2AC0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</w:tr>
          </w:tbl>
          <w:p w14:paraId="50B28CC3" w14:textId="77777777" w:rsidR="007F2AC0" w:rsidRPr="00027E03" w:rsidRDefault="007F2AC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2AC0" w:rsidRPr="00027E03" w14:paraId="2D9FDF4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3CD428" w14:textId="77777777" w:rsidR="007F2AC0" w:rsidRPr="00027E03" w:rsidRDefault="007F2AC0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6AA3EBF4" w14:textId="77777777" w:rsidR="007F2AC0" w:rsidRPr="00027E03" w:rsidRDefault="007F2AC0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7F2AC0" w:rsidRPr="00027E03" w14:paraId="23D46E02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45BFB8" w14:textId="77777777" w:rsidR="007F2AC0" w:rsidRPr="00027E03" w:rsidRDefault="007F2AC0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D8EBA2" w14:textId="77777777" w:rsidR="007F2AC0" w:rsidRPr="00027E03" w:rsidRDefault="007F2AC0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7F2AC0" w:rsidRPr="00027E03" w14:paraId="746C45E7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8D197F" w14:textId="77777777" w:rsidR="007F2AC0" w:rsidRPr="00AA4624" w:rsidRDefault="007F2AC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B17DDA6" w14:textId="77777777" w:rsidR="007F2AC0" w:rsidRPr="00AA4624" w:rsidRDefault="007F2AC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9F1235" w14:textId="77777777" w:rsidR="007F2AC0" w:rsidRPr="00AA4624" w:rsidRDefault="007F2AC0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8A3A1F" w14:textId="640DCB8C" w:rsidR="007F2AC0" w:rsidRPr="00AA4624" w:rsidRDefault="007F2AC0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61F36">
              <w:rPr>
                <w:rFonts w:ascii="Arial" w:hAnsi="Arial" w:cs="Arial"/>
                <w:lang w:val="es-CO"/>
              </w:rPr>
              <w:t>4605284333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13E479F3" w14:textId="1D27EE2B" w:rsidR="007F2AC0" w:rsidRPr="00AA4624" w:rsidRDefault="007F2AC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61F36">
              <w:rPr>
                <w:rFonts w:ascii="Arial" w:hAnsi="Arial" w:cs="Arial"/>
                <w:lang w:val="es-CO"/>
              </w:rPr>
              <w:t>9993223103</w:t>
            </w:r>
          </w:p>
          <w:p w14:paraId="3F272C14" w14:textId="3FD11FC5" w:rsidR="007F2AC0" w:rsidRPr="00AA4624" w:rsidRDefault="007F2AC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SOI</w:t>
            </w:r>
          </w:p>
          <w:p w14:paraId="5CD2DC12" w14:textId="5B0820BE" w:rsidR="007F2AC0" w:rsidRPr="00AA4624" w:rsidRDefault="007F2AC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04/07/2025</w:t>
            </w:r>
          </w:p>
          <w:p w14:paraId="20519275" w14:textId="5BF860C3" w:rsidR="007F2AC0" w:rsidRPr="00AA4624" w:rsidRDefault="007F2AC0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JUNIO 2025</w:t>
            </w:r>
          </w:p>
        </w:tc>
      </w:tr>
      <w:tr w:rsidR="007F2AC0" w:rsidRPr="00027E03" w14:paraId="5D806421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C29FFB" w14:textId="2BDD5948" w:rsidR="007F2AC0" w:rsidRPr="00AA4624" w:rsidRDefault="007F2AC0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La </w:t>
            </w:r>
            <w:r w:rsidRPr="00527BBB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contratista adjunta seguridad social del mes de </w:t>
            </w: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t>Junio</w:t>
            </w:r>
            <w:r w:rsidRPr="00527BBB">
              <w:rPr>
                <w:rFonts w:ascii="Arial" w:hAnsi="Arial" w:cs="Arial"/>
                <w:bCs/>
                <w:sz w:val="22"/>
                <w:szCs w:val="22"/>
                <w:lang w:val="es-MX"/>
              </w:rPr>
              <w:t>, para el pago de esta cuenta, según decreto 1273 de 23/07/2018 que permite efectuar la cancelación mes vencido de la seguridad social.</w:t>
            </w:r>
          </w:p>
        </w:tc>
      </w:tr>
      <w:tr w:rsidR="007F2AC0" w:rsidRPr="00027E03" w14:paraId="6969E002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8E413F" w14:textId="77777777" w:rsidR="007F2AC0" w:rsidRPr="0045600C" w:rsidRDefault="007F2AC0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7F2AC0" w:rsidRPr="00027E03" w14:paraId="53134297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C38991" w14:textId="77777777" w:rsidR="007F2AC0" w:rsidRPr="007F2AC0" w:rsidRDefault="007F2AC0" w:rsidP="007F2AC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181352C" w14:textId="77777777" w:rsidR="007F2AC0" w:rsidRPr="007F2AC0" w:rsidRDefault="007F2AC0" w:rsidP="007F2AC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F2AC0">
              <w:rPr>
                <w:rFonts w:ascii="Arial" w:hAnsi="Arial" w:cs="Arial"/>
                <w:szCs w:val="24"/>
              </w:rPr>
              <w:t>Concepto Supervisor:</w:t>
            </w:r>
          </w:p>
          <w:p w14:paraId="04E1CD5A" w14:textId="77777777" w:rsidR="007F2AC0" w:rsidRPr="007F2AC0" w:rsidRDefault="007F2AC0" w:rsidP="007F2AC0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658FAC9E" w14:textId="77777777" w:rsidR="007F2AC0" w:rsidRPr="007F2AC0" w:rsidRDefault="007F2AC0" w:rsidP="007F2AC0">
            <w:pPr>
              <w:pStyle w:val="TableParagraph"/>
              <w:jc w:val="both"/>
              <w:rPr>
                <w:sz w:val="24"/>
                <w:szCs w:val="24"/>
              </w:rPr>
            </w:pPr>
            <w:r w:rsidRPr="007F2AC0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7F2AC0">
              <w:rPr>
                <w:noProof/>
                <w:sz w:val="24"/>
                <w:szCs w:val="24"/>
              </w:rPr>
              <w:t>4162.010.26.1.2155-2025</w:t>
            </w:r>
          </w:p>
          <w:p w14:paraId="53DE08B5" w14:textId="77777777" w:rsidR="007F2AC0" w:rsidRPr="007F2AC0" w:rsidRDefault="007F2AC0" w:rsidP="007F2AC0">
            <w:pPr>
              <w:pStyle w:val="TableParagraph"/>
              <w:ind w:left="72" w:right="64"/>
              <w:jc w:val="both"/>
              <w:rPr>
                <w:sz w:val="24"/>
                <w:szCs w:val="24"/>
              </w:rPr>
            </w:pPr>
            <w:r w:rsidRPr="007F2AC0">
              <w:rPr>
                <w:sz w:val="24"/>
                <w:szCs w:val="24"/>
              </w:rPr>
              <w:t xml:space="preserve"> </w:t>
            </w:r>
          </w:p>
          <w:p w14:paraId="0800E365" w14:textId="77777777" w:rsidR="007F2AC0" w:rsidRPr="007F2AC0" w:rsidRDefault="007F2AC0" w:rsidP="007F2A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F2AC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Acompañar la gestión técnica y operativa para el cumplimiento de los lineamientos y metodologías del programa Cali Incluyente, mediante la elaboración e implementación de acciones y planes de intervención relacionados con las estrategias del proyecto y el desarrollo técnico de sus actividades y las demás actividades del proyecto.</w:t>
            </w:r>
          </w:p>
          <w:p w14:paraId="252052CA" w14:textId="77777777" w:rsidR="007F2AC0" w:rsidRPr="007F2AC0" w:rsidRDefault="007F2AC0" w:rsidP="007F2A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F2AC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1C6CA279" w14:textId="3DDABB7E" w:rsidR="007F2AC0" w:rsidRPr="007F2AC0" w:rsidRDefault="007F2AC0" w:rsidP="007F2AC0">
            <w:pPr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2AC0">
              <w:rPr>
                <w:rFonts w:ascii="Arial" w:hAnsi="Arial" w:cs="Arial"/>
                <w:color w:val="000000"/>
                <w:sz w:val="24"/>
                <w:szCs w:val="24"/>
              </w:rPr>
              <w:t>-La contratista b</w:t>
            </w:r>
            <w:r w:rsidRPr="007F2AC0">
              <w:rPr>
                <w:rFonts w:ascii="Arial" w:hAnsi="Arial" w:cs="Arial"/>
                <w:color w:val="000000"/>
                <w:sz w:val="24"/>
                <w:szCs w:val="24"/>
              </w:rPr>
              <w:t>rind</w:t>
            </w:r>
            <w:r w:rsidRPr="007F2AC0">
              <w:rPr>
                <w:rFonts w:ascii="Arial" w:hAnsi="Arial" w:cs="Arial"/>
                <w:color w:val="000000"/>
                <w:sz w:val="24"/>
                <w:szCs w:val="24"/>
              </w:rPr>
              <w:t>ó</w:t>
            </w:r>
            <w:r w:rsidRPr="007F2AC0">
              <w:rPr>
                <w:rFonts w:ascii="Arial" w:hAnsi="Arial" w:cs="Arial"/>
                <w:color w:val="000000"/>
                <w:sz w:val="24"/>
                <w:szCs w:val="24"/>
              </w:rPr>
              <w:t xml:space="preserve"> apoyo en la elaboración de la guía “Ruta de Incluyente” sobre las diferentes discapacidades para el programa Cali Incluyente, con el objetivo de capacitar a los contratistas de la Secretaría del Deporte y la Recreación. Esta guía proporciona herramientas prácticas para orientar y atender adecuadamente a personas con discapacidad visual, auditiva, física, síndrome de Down y discapacidades múltiples.</w:t>
            </w:r>
          </w:p>
          <w:p w14:paraId="0A453771" w14:textId="77777777" w:rsidR="007F2AC0" w:rsidRPr="007F2AC0" w:rsidRDefault="007F2AC0" w:rsidP="007F2A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414D297" w14:textId="77777777" w:rsidR="007F2AC0" w:rsidRPr="007F2AC0" w:rsidRDefault="007F2AC0" w:rsidP="007F2A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F2AC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4BF9516D" w14:textId="77777777" w:rsidR="007F2AC0" w:rsidRPr="007F2AC0" w:rsidRDefault="007F2AC0" w:rsidP="007F2A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F2AC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2B452469" w14:textId="67976440" w:rsidR="007F2AC0" w:rsidRPr="007F2AC0" w:rsidRDefault="007F2AC0" w:rsidP="007F2A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F2AC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-La contratista </w:t>
            </w:r>
            <w:r w:rsidRPr="007F2AC0">
              <w:rPr>
                <w:rFonts w:ascii="Arial" w:hAnsi="Arial" w:cs="Arial"/>
                <w:color w:val="000000"/>
                <w:sz w:val="24"/>
                <w:szCs w:val="24"/>
              </w:rPr>
              <w:t>b</w:t>
            </w:r>
            <w:r w:rsidRPr="007F2AC0">
              <w:rPr>
                <w:rFonts w:ascii="Arial" w:hAnsi="Arial" w:cs="Arial"/>
                <w:color w:val="000000"/>
                <w:sz w:val="24"/>
                <w:szCs w:val="24"/>
              </w:rPr>
              <w:t>rind</w:t>
            </w:r>
            <w:r w:rsidRPr="007F2AC0">
              <w:rPr>
                <w:rFonts w:ascii="Arial" w:hAnsi="Arial" w:cs="Arial"/>
                <w:color w:val="000000"/>
                <w:sz w:val="24"/>
                <w:szCs w:val="24"/>
              </w:rPr>
              <w:t>ó</w:t>
            </w:r>
            <w:r w:rsidRPr="007F2AC0">
              <w:rPr>
                <w:rFonts w:ascii="Arial" w:hAnsi="Arial" w:cs="Arial"/>
                <w:color w:val="000000"/>
                <w:sz w:val="24"/>
                <w:szCs w:val="24"/>
              </w:rPr>
              <w:t xml:space="preserve"> apoyo en la mesa de trabajo en el barrio las delicias comuna 4, con el objetivo de presentar el plan de trabajo del programa Cali Incluyente para personas con discapacidad y sus cuidadores, quienes se beneficiarán en la línea de acción de actividad física y recreación adaptada.</w:t>
            </w:r>
          </w:p>
          <w:p w14:paraId="3F6643A6" w14:textId="77777777" w:rsidR="007F2AC0" w:rsidRPr="007F2AC0" w:rsidRDefault="007F2AC0" w:rsidP="007F2AC0">
            <w:pPr>
              <w:textAlignment w:val="auto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692A8CA" w14:textId="643D0CA6" w:rsidR="007F2AC0" w:rsidRPr="007F2AC0" w:rsidRDefault="007F2AC0" w:rsidP="007F2AC0">
            <w:pPr>
              <w:textAlignment w:val="auto"/>
              <w:rPr>
                <w:rFonts w:ascii="Arial" w:eastAsia="Calibri" w:hAnsi="Arial" w:cs="Arial"/>
                <w:sz w:val="24"/>
                <w:szCs w:val="24"/>
              </w:rPr>
            </w:pPr>
            <w:r w:rsidRPr="007F2AC0">
              <w:rPr>
                <w:rFonts w:ascii="Arial" w:eastAsia="Calibri" w:hAnsi="Arial" w:cs="Arial"/>
                <w:sz w:val="24"/>
                <w:szCs w:val="24"/>
              </w:rPr>
              <w:t>-La contratista r</w:t>
            </w:r>
            <w:r w:rsidRPr="007F2AC0">
              <w:rPr>
                <w:rFonts w:ascii="Arial" w:eastAsia="Calibri" w:hAnsi="Arial" w:cs="Arial"/>
                <w:sz w:val="24"/>
                <w:szCs w:val="24"/>
              </w:rPr>
              <w:t>eali</w:t>
            </w:r>
            <w:r w:rsidRPr="007F2AC0">
              <w:rPr>
                <w:rFonts w:ascii="Arial" w:eastAsia="Calibri" w:hAnsi="Arial" w:cs="Arial"/>
                <w:sz w:val="24"/>
                <w:szCs w:val="24"/>
              </w:rPr>
              <w:t>zó</w:t>
            </w:r>
            <w:r w:rsidRPr="007F2AC0">
              <w:rPr>
                <w:rFonts w:ascii="Arial" w:eastAsia="Calibri" w:hAnsi="Arial" w:cs="Arial"/>
                <w:sz w:val="24"/>
                <w:szCs w:val="24"/>
              </w:rPr>
              <w:t xml:space="preserve"> visita al grupo de (PCD) del barrio Las Delicias, ubicado en la Comuna 4, con el objetivo de verificar el cumplimiento de las actividades correspondientes a la línea de acción de actividad física y recreación adaptada. Durante la visita, se observaron los ejercicios implementados y su adecuada adaptación a los diferentes tipos de discapacidad.</w:t>
            </w:r>
          </w:p>
          <w:p w14:paraId="1361FC4A" w14:textId="77777777" w:rsidR="007F2AC0" w:rsidRPr="007F2AC0" w:rsidRDefault="007F2AC0" w:rsidP="007F2AC0">
            <w:pPr>
              <w:textAlignment w:val="auto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3118717C" w14:textId="5449B811" w:rsidR="007F2AC0" w:rsidRPr="007F2AC0" w:rsidRDefault="007F2AC0" w:rsidP="007F2AC0">
            <w:pPr>
              <w:pStyle w:val="Prrafodelista"/>
              <w:widowControl w:val="0"/>
              <w:numPr>
                <w:ilvl w:val="1"/>
                <w:numId w:val="4"/>
              </w:numPr>
              <w:tabs>
                <w:tab w:val="left" w:pos="1416"/>
              </w:tabs>
              <w:suppressAutoHyphens w:val="0"/>
              <w:autoSpaceDE w:val="0"/>
              <w:spacing w:before="1"/>
              <w:ind w:right="57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7F2AC0">
              <w:rPr>
                <w:rFonts w:ascii="Arial" w:hAnsi="Arial" w:cs="Arial"/>
                <w:sz w:val="24"/>
                <w:szCs w:val="24"/>
              </w:rPr>
              <w:t xml:space="preserve">-La contratista </w:t>
            </w:r>
            <w:r w:rsidRPr="007F2AC0">
              <w:rPr>
                <w:rFonts w:ascii="Arial" w:hAnsi="Arial" w:cs="Arial"/>
                <w:sz w:val="24"/>
                <w:szCs w:val="24"/>
                <w:lang w:val="es-CO"/>
              </w:rPr>
              <w:t>c</w:t>
            </w:r>
            <w:r w:rsidRPr="007F2AC0">
              <w:rPr>
                <w:rFonts w:ascii="Arial" w:hAnsi="Arial" w:cs="Arial"/>
                <w:sz w:val="24"/>
                <w:szCs w:val="24"/>
                <w:lang w:val="es-CO"/>
              </w:rPr>
              <w:t>onvo</w:t>
            </w:r>
            <w:r w:rsidRPr="007F2AC0">
              <w:rPr>
                <w:rFonts w:ascii="Arial" w:hAnsi="Arial" w:cs="Arial"/>
                <w:sz w:val="24"/>
                <w:szCs w:val="24"/>
                <w:lang w:val="es-CO"/>
              </w:rPr>
              <w:t>có</w:t>
            </w:r>
            <w:r w:rsidRPr="007F2AC0">
              <w:rPr>
                <w:rFonts w:ascii="Arial" w:hAnsi="Arial" w:cs="Arial"/>
                <w:sz w:val="24"/>
                <w:szCs w:val="24"/>
                <w:lang w:val="es-CO"/>
              </w:rPr>
              <w:t xml:space="preserve"> a una mesa de trabajo a PCD y sus cuidadores en el barrio San Bosco, Comuna 3, con el objetivo de abordar temas relacionados con la conformación de nuevos </w:t>
            </w:r>
            <w:r w:rsidRPr="007F2AC0">
              <w:rPr>
                <w:rFonts w:ascii="Arial" w:hAnsi="Arial" w:cs="Arial"/>
                <w:sz w:val="24"/>
                <w:szCs w:val="24"/>
                <w:lang w:val="es-CO"/>
              </w:rPr>
              <w:lastRenderedPageBreak/>
              <w:t xml:space="preserve">grupos de personas con discapacidad (PCD). Durante la jornada se verificaron los datos consignados en las fichas de inscripción y se definieron los horarios para las próximas intervenciones del programa Cali Incluyente. </w:t>
            </w:r>
          </w:p>
          <w:p w14:paraId="7E7A0CAC" w14:textId="77777777" w:rsidR="007F2AC0" w:rsidRPr="007F2AC0" w:rsidRDefault="007F2AC0" w:rsidP="007F2A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1E4D4A5" w14:textId="77777777" w:rsidR="007F2AC0" w:rsidRPr="007F2AC0" w:rsidRDefault="007F2AC0" w:rsidP="007F2A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F2AC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3.Participar las actividades operativas, logísticas o asistenciales de carácter misional de la secretaría de Deporte y Recreación, tendientes a enriquecer la ejecución del programa.</w:t>
            </w:r>
          </w:p>
          <w:p w14:paraId="0FEAA245" w14:textId="77777777" w:rsidR="007F2AC0" w:rsidRPr="007F2AC0" w:rsidRDefault="007F2AC0" w:rsidP="007F2A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F2AC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1123DF61" w14:textId="10E4A847" w:rsidR="007F2AC0" w:rsidRPr="007F2AC0" w:rsidRDefault="007F2AC0" w:rsidP="007F2A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2AC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-La contratista </w:t>
            </w:r>
            <w:r w:rsidRPr="007F2AC0">
              <w:rPr>
                <w:rFonts w:ascii="Arial" w:hAnsi="Arial" w:cs="Arial"/>
                <w:color w:val="000000"/>
                <w:sz w:val="24"/>
                <w:szCs w:val="24"/>
              </w:rPr>
              <w:t>b</w:t>
            </w:r>
            <w:r w:rsidRPr="007F2AC0">
              <w:rPr>
                <w:rFonts w:ascii="Arial" w:hAnsi="Arial" w:cs="Arial"/>
                <w:color w:val="000000"/>
                <w:sz w:val="24"/>
                <w:szCs w:val="24"/>
              </w:rPr>
              <w:t>rind</w:t>
            </w:r>
            <w:r w:rsidRPr="007F2AC0">
              <w:rPr>
                <w:rFonts w:ascii="Arial" w:hAnsi="Arial" w:cs="Arial"/>
                <w:color w:val="000000"/>
                <w:sz w:val="24"/>
                <w:szCs w:val="24"/>
              </w:rPr>
              <w:t xml:space="preserve">ó </w:t>
            </w:r>
            <w:r w:rsidRPr="007F2AC0">
              <w:rPr>
                <w:rFonts w:ascii="Arial" w:hAnsi="Arial" w:cs="Arial"/>
                <w:color w:val="000000"/>
                <w:sz w:val="24"/>
                <w:szCs w:val="24"/>
              </w:rPr>
              <w:t>apoyo en la inscripción de (PCD) y sus cuidadores para la Media Maratón de Cali, en la categoría 5K. Durante el recorrido se brindó acompañamiento, especialmente a personas con movilidad reducida, garantizando su seguridad y bienestar. Al finalizar, se les orientó para recibir sus medallas e hidratación correspondiente.</w:t>
            </w:r>
          </w:p>
          <w:p w14:paraId="586A04F0" w14:textId="77777777" w:rsidR="007F2AC0" w:rsidRPr="007F2AC0" w:rsidRDefault="007F2AC0" w:rsidP="007F2A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91E93CD" w14:textId="77777777" w:rsidR="007F2AC0" w:rsidRPr="007F2AC0" w:rsidRDefault="007F2AC0" w:rsidP="007F2A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F2AC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4.Verificar el cumplimiento y/ó participar de las actividades en pro del desarrollo del sistema de gestión de calidad, el sistema de gestión ambiental y el sistema de gestión de seguridad y salud en el trabajo.</w:t>
            </w:r>
          </w:p>
          <w:p w14:paraId="7518CD07" w14:textId="77777777" w:rsidR="007F2AC0" w:rsidRPr="007F2AC0" w:rsidRDefault="007F2AC0" w:rsidP="007F2A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F2AC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58AF0AEA" w14:textId="004D87BB" w:rsidR="007F2AC0" w:rsidRPr="007F2AC0" w:rsidRDefault="007F2AC0" w:rsidP="007F2AC0">
            <w:pPr>
              <w:pStyle w:val="TableParagraph"/>
              <w:tabs>
                <w:tab w:val="left" w:pos="432"/>
              </w:tabs>
              <w:spacing w:before="2"/>
              <w:ind w:right="59"/>
              <w:jc w:val="both"/>
              <w:rPr>
                <w:sz w:val="24"/>
                <w:szCs w:val="24"/>
              </w:rPr>
            </w:pPr>
            <w:r w:rsidRPr="007F2AC0">
              <w:rPr>
                <w:color w:val="000000"/>
                <w:sz w:val="24"/>
                <w:szCs w:val="24"/>
              </w:rPr>
              <w:t>-La contratista a</w:t>
            </w:r>
            <w:r w:rsidRPr="007F2AC0">
              <w:rPr>
                <w:color w:val="000000"/>
                <w:sz w:val="24"/>
                <w:szCs w:val="24"/>
              </w:rPr>
              <w:t>sist</w:t>
            </w:r>
            <w:r w:rsidRPr="007F2AC0">
              <w:rPr>
                <w:color w:val="000000"/>
                <w:sz w:val="24"/>
                <w:szCs w:val="24"/>
              </w:rPr>
              <w:t>ió</w:t>
            </w:r>
            <w:r w:rsidRPr="007F2AC0">
              <w:rPr>
                <w:color w:val="000000"/>
                <w:sz w:val="24"/>
                <w:szCs w:val="24"/>
              </w:rPr>
              <w:t xml:space="preserve"> a la Mesa Técnica Municipal de Enfermedades Huérfanas, correspondiente al periodo 2025, llevada a cabo en la Secretaría de Salud. Durante el encuentro, el programa Cali Incluyente presentó temas relevantes relacionados con las personas con discapacidad (PCD) y sus cuidadores, así como la oferta de actividades físicas, lúdicas y recreativas que ofrece la Secretaría del Deporte y la Recreación durante el año en curso.</w:t>
            </w:r>
          </w:p>
          <w:p w14:paraId="4E428A13" w14:textId="77777777" w:rsidR="007F2AC0" w:rsidRPr="007F2AC0" w:rsidRDefault="007F2AC0" w:rsidP="007F2A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E1E0A5D" w14:textId="3A257031" w:rsidR="007F2AC0" w:rsidRPr="007F2AC0" w:rsidRDefault="007F2AC0" w:rsidP="007F2AC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2AC0">
              <w:rPr>
                <w:rFonts w:ascii="Arial" w:hAnsi="Arial" w:cs="Arial"/>
                <w:color w:val="000000"/>
                <w:sz w:val="24"/>
                <w:szCs w:val="24"/>
              </w:rPr>
              <w:t>-La contratista b</w:t>
            </w:r>
            <w:r w:rsidRPr="007F2AC0">
              <w:rPr>
                <w:rFonts w:ascii="Arial" w:hAnsi="Arial" w:cs="Arial"/>
                <w:color w:val="000000"/>
                <w:sz w:val="24"/>
                <w:szCs w:val="24"/>
              </w:rPr>
              <w:t>rind</w:t>
            </w:r>
            <w:r w:rsidRPr="007F2AC0">
              <w:rPr>
                <w:rFonts w:ascii="Arial" w:hAnsi="Arial" w:cs="Arial"/>
                <w:color w:val="000000"/>
                <w:sz w:val="24"/>
                <w:szCs w:val="24"/>
              </w:rPr>
              <w:t>ó</w:t>
            </w:r>
            <w:r w:rsidRPr="007F2AC0">
              <w:rPr>
                <w:rFonts w:ascii="Arial" w:hAnsi="Arial" w:cs="Arial"/>
                <w:color w:val="000000"/>
                <w:sz w:val="24"/>
                <w:szCs w:val="24"/>
              </w:rPr>
              <w:t xml:space="preserve"> apoyo logístico durante la jornada de diálogo de rendición de cuentas de la Secretaría del Deporte y la Recreación, correspondiente al periodo 2025, colaborando en la planificación y ejecución de los aspectos operativos del evento.</w:t>
            </w:r>
          </w:p>
          <w:p w14:paraId="2F152166" w14:textId="77777777" w:rsidR="007F2AC0" w:rsidRPr="007F2AC0" w:rsidRDefault="007F2AC0" w:rsidP="007F2A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37E702A" w14:textId="77777777" w:rsidR="007F2AC0" w:rsidRPr="007F2AC0" w:rsidRDefault="007F2AC0" w:rsidP="007F2A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F2AC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 Planear y diligenciar el formato de parrilla de los monitores deportivo de la Secretaria del Deporte y la Recreación.</w:t>
            </w:r>
          </w:p>
          <w:p w14:paraId="34A1E761" w14:textId="77777777" w:rsidR="007F2AC0" w:rsidRPr="007F2AC0" w:rsidRDefault="007F2AC0" w:rsidP="007F2A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F2AC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29C837FD" w14:textId="74EF0871" w:rsidR="007F2AC0" w:rsidRPr="007F2AC0" w:rsidRDefault="007F2AC0" w:rsidP="007F2A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F2AC0">
              <w:rPr>
                <w:rFonts w:ascii="Arial" w:hAnsi="Arial" w:cs="Arial"/>
                <w:color w:val="000000"/>
                <w:sz w:val="24"/>
                <w:szCs w:val="24"/>
              </w:rPr>
              <w:t>-La contratista e</w:t>
            </w:r>
            <w:r w:rsidRPr="007F2AC0">
              <w:rPr>
                <w:rFonts w:ascii="Arial" w:hAnsi="Arial" w:cs="Arial"/>
                <w:color w:val="000000"/>
                <w:sz w:val="24"/>
                <w:szCs w:val="24"/>
              </w:rPr>
              <w:t>labor</w:t>
            </w:r>
            <w:r w:rsidRPr="007F2AC0">
              <w:rPr>
                <w:rFonts w:ascii="Arial" w:hAnsi="Arial" w:cs="Arial"/>
                <w:color w:val="000000"/>
                <w:sz w:val="24"/>
                <w:szCs w:val="24"/>
              </w:rPr>
              <w:t>ó</w:t>
            </w:r>
            <w:r w:rsidRPr="007F2AC0">
              <w:rPr>
                <w:rFonts w:ascii="Arial" w:hAnsi="Arial" w:cs="Arial"/>
                <w:color w:val="000000"/>
                <w:sz w:val="24"/>
                <w:szCs w:val="24"/>
              </w:rPr>
              <w:t xml:space="preserve"> el formato de parrilla de actividades para organizar la intervención y socialización del programa Cali Incluyente en las comunas 1, 2, 3, 4, 5, 6 y 9 de la zona 1, facilitando la planificación y ejecución eficiente de las acciones territoriales.</w:t>
            </w:r>
          </w:p>
          <w:p w14:paraId="5C8EF310" w14:textId="77777777" w:rsidR="007F2AC0" w:rsidRPr="007F2AC0" w:rsidRDefault="007F2AC0" w:rsidP="007F2A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2365233" w14:textId="77777777" w:rsidR="007F2AC0" w:rsidRPr="007F2AC0" w:rsidRDefault="007F2AC0" w:rsidP="007F2A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7F2AC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6. Las demás desarrolladas en el objeto contractual.</w:t>
            </w:r>
          </w:p>
          <w:p w14:paraId="38FC3FD3" w14:textId="77777777" w:rsidR="007F2AC0" w:rsidRPr="007F2AC0" w:rsidRDefault="007F2AC0" w:rsidP="007F2A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40295E90" w14:textId="2EEFAE2C" w:rsidR="007F2AC0" w:rsidRPr="007F2AC0" w:rsidRDefault="007F2AC0" w:rsidP="007F2A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7F2AC0">
              <w:rPr>
                <w:rFonts w:ascii="Arial" w:hAnsi="Arial" w:cs="Arial"/>
                <w:sz w:val="24"/>
                <w:szCs w:val="24"/>
              </w:rPr>
              <w:lastRenderedPageBreak/>
              <w:t>-La contratista b</w:t>
            </w:r>
            <w:r w:rsidRPr="007F2AC0">
              <w:rPr>
                <w:rFonts w:ascii="Arial" w:hAnsi="Arial" w:cs="Arial"/>
                <w:sz w:val="24"/>
                <w:szCs w:val="24"/>
              </w:rPr>
              <w:t>rind</w:t>
            </w:r>
            <w:r w:rsidRPr="007F2AC0">
              <w:rPr>
                <w:rFonts w:ascii="Arial" w:hAnsi="Arial" w:cs="Arial"/>
                <w:sz w:val="24"/>
                <w:szCs w:val="24"/>
              </w:rPr>
              <w:t>ó</w:t>
            </w:r>
            <w:r w:rsidRPr="007F2AC0">
              <w:rPr>
                <w:rFonts w:ascii="Arial" w:hAnsi="Arial" w:cs="Arial"/>
                <w:sz w:val="24"/>
                <w:szCs w:val="24"/>
              </w:rPr>
              <w:t xml:space="preserve"> apoyo en la jornada de la Ciudadela de la Alegría, en el polideportivo La Isla, Comuna 4, donde el programa Cali Incluyente desarrolló actividad física y recreación adaptada dirigidas a PCD y sus cuidadores. Adicionalmente, se realizaron demostraciones de paradeportes, permitiendo que personas sin discapacidad vivenciaran la experiencia y fomentaran la empatía e inclusión.</w:t>
            </w:r>
          </w:p>
          <w:p w14:paraId="0E1D9D25" w14:textId="77777777" w:rsidR="007F2AC0" w:rsidRPr="007F2AC0" w:rsidRDefault="007F2AC0" w:rsidP="007F2AC0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E894D60" w14:textId="65B6F41F" w:rsidR="007F2AC0" w:rsidRPr="007F2AC0" w:rsidRDefault="007F2AC0" w:rsidP="007F2AC0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7F2AC0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46A30B2" w14:textId="09B26D33" w:rsidR="007F2AC0" w:rsidRPr="007F2AC0" w:rsidRDefault="007F2AC0" w:rsidP="007F2AC0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7F2AC0">
              <w:rPr>
                <w:rFonts w:eastAsiaTheme="minorHAnsi"/>
                <w:sz w:val="24"/>
                <w:szCs w:val="24"/>
                <w:lang w:val="es-CO"/>
              </w:rPr>
              <w:t>LAS EVIDENCIAS DE LO RELACIONADO SE ENCUENTRAN EN EL SIGUIENTE LINK:</w:t>
            </w:r>
          </w:p>
          <w:p w14:paraId="30FC1DE2" w14:textId="353FB5AE" w:rsidR="007F2AC0" w:rsidRPr="007F2AC0" w:rsidRDefault="007F2AC0" w:rsidP="007F2AC0">
            <w:pPr>
              <w:pStyle w:val="Standard"/>
              <w:rPr>
                <w:rFonts w:ascii="Arial" w:hAnsi="Arial" w:cs="Arial"/>
                <w:lang w:val="es-CO"/>
              </w:rPr>
            </w:pPr>
            <w:hyperlink r:id="rId8" w:history="1">
              <w:r w:rsidRPr="007F2AC0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https://drive.google.com/drive/folders/1gi-3WePKSTgfIxdqceRG7k_kBxFvIaBJ?usp=drive_link</w:t>
              </w:r>
            </w:hyperlink>
          </w:p>
        </w:tc>
      </w:tr>
      <w:tr w:rsidR="007F2AC0" w:rsidRPr="00027E03" w14:paraId="69C090B0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EE6C61" w14:textId="77777777" w:rsidR="007F2AC0" w:rsidRPr="00027E03" w:rsidRDefault="007F2AC0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7F2AC0" w:rsidRPr="00027E03" w14:paraId="729FCC91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7BACC5" w14:textId="77777777" w:rsidR="007F2AC0" w:rsidRPr="00027E03" w:rsidRDefault="007F2AC0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7F2AC0" w:rsidRPr="00027E03" w14:paraId="4A75B32E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77D00E" w14:textId="77777777" w:rsidR="007F2AC0" w:rsidRPr="00027E03" w:rsidRDefault="007F2AC0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7F2AC0" w:rsidRPr="00027E03" w14:paraId="58591EB3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67BC90" w14:textId="77777777" w:rsidR="007F2AC0" w:rsidRPr="00027E03" w:rsidRDefault="007F2AC0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6B9936A" w14:textId="77777777" w:rsidR="007F2AC0" w:rsidRPr="00027E03" w:rsidRDefault="007F2AC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7F2AC0" w:rsidRPr="00027E03" w14:paraId="7301B059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6807D8" w14:textId="298BB76E" w:rsidR="007F2AC0" w:rsidRPr="00027E03" w:rsidRDefault="007F2AC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7F2AC0" w:rsidRPr="00027E03" w14:paraId="36C292A4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D74018" w14:textId="77777777" w:rsidR="007F2AC0" w:rsidRPr="00027E03" w:rsidRDefault="007F2AC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7F2AC0" w:rsidRPr="00027E03" w14:paraId="247227E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8060B6" w14:textId="77777777" w:rsidR="007F2AC0" w:rsidRPr="00027E03" w:rsidRDefault="007F2AC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50B1CBB" w14:textId="77777777" w:rsidR="007F2AC0" w:rsidRPr="00027E03" w:rsidRDefault="007F2AC0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659FA03" w14:textId="77777777" w:rsidR="007F2AC0" w:rsidRPr="00027E03" w:rsidRDefault="007F2AC0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24D93B41" w14:textId="77777777" w:rsidR="007F2AC0" w:rsidRPr="00027E03" w:rsidRDefault="007F2AC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CC2F140" w14:textId="77777777" w:rsidR="007F2AC0" w:rsidRPr="0071632B" w:rsidRDefault="007F2AC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1DADE66A" w14:textId="77777777" w:rsidR="007F2AC0" w:rsidRPr="0071632B" w:rsidRDefault="007F2AC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336D32E5" w14:textId="77777777" w:rsidR="007F2AC0" w:rsidRPr="00027E03" w:rsidRDefault="007F2AC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85F8920" wp14:editId="441C6DC3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791C33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11ABA337" wp14:editId="00A13280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8A7BE8F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7F46527B" w14:textId="77777777" w:rsidR="007F2AC0" w:rsidRPr="00027E03" w:rsidRDefault="007F2AC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47D729FA" w14:textId="77777777" w:rsidR="007F2AC0" w:rsidRPr="00027E03" w:rsidRDefault="007F2AC0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F2AC0" w:rsidRPr="00027E03" w14:paraId="589957A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707DDD" w14:textId="2EA4420A" w:rsidR="007F2AC0" w:rsidRPr="00027E03" w:rsidRDefault="007F2AC0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,25/jul/2025</w:t>
            </w:r>
          </w:p>
        </w:tc>
      </w:tr>
    </w:tbl>
    <w:p w14:paraId="0DC5AA98" w14:textId="77777777" w:rsidR="007F2AC0" w:rsidRDefault="007F2AC0" w:rsidP="003F3A44">
      <w:pPr>
        <w:rPr>
          <w:rFonts w:ascii="Arial" w:hAnsi="Arial" w:cs="Arial"/>
          <w:sz w:val="22"/>
          <w:szCs w:val="22"/>
        </w:rPr>
        <w:sectPr w:rsidR="007F2AC0" w:rsidSect="007F2AC0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32E50C6" w14:textId="77777777" w:rsidR="007F2AC0" w:rsidRPr="00027E03" w:rsidRDefault="007F2AC0" w:rsidP="003F3A44">
      <w:pPr>
        <w:rPr>
          <w:rFonts w:ascii="Arial" w:hAnsi="Arial" w:cs="Arial"/>
          <w:sz w:val="22"/>
          <w:szCs w:val="22"/>
        </w:rPr>
      </w:pPr>
    </w:p>
    <w:sectPr w:rsidR="007F2AC0" w:rsidRPr="00027E03" w:rsidSect="007F2AC0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6B271" w14:textId="77777777" w:rsidR="007F2AC0" w:rsidRDefault="007F2AC0">
      <w:r>
        <w:separator/>
      </w:r>
    </w:p>
  </w:endnote>
  <w:endnote w:type="continuationSeparator" w:id="0">
    <w:p w14:paraId="0F49402B" w14:textId="77777777" w:rsidR="007F2AC0" w:rsidRDefault="007F2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0A635" w14:textId="77777777" w:rsidR="007F2AC0" w:rsidRDefault="007F2AC0">
    <w:pPr>
      <w:pStyle w:val="Piedepgina"/>
      <w:jc w:val="both"/>
      <w:rPr>
        <w:rFonts w:ascii="Arial" w:hAnsi="Arial" w:cs="Arial"/>
        <w:sz w:val="16"/>
        <w:szCs w:val="16"/>
      </w:rPr>
    </w:pPr>
  </w:p>
  <w:p w14:paraId="65C5108D" w14:textId="77777777" w:rsidR="007F2AC0" w:rsidRDefault="007F2AC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5418CE22" w14:textId="77777777" w:rsidR="007F2AC0" w:rsidRDefault="007F2AC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992D3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6E927693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3DBE203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C34C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C34CD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B10D9" w14:textId="77777777" w:rsidR="007F2AC0" w:rsidRDefault="007F2AC0">
      <w:r>
        <w:rPr>
          <w:color w:val="000000"/>
        </w:rPr>
        <w:separator/>
      </w:r>
    </w:p>
  </w:footnote>
  <w:footnote w:type="continuationSeparator" w:id="0">
    <w:p w14:paraId="4F4F7485" w14:textId="77777777" w:rsidR="007F2AC0" w:rsidRDefault="007F2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F2AC0" w14:paraId="41266FA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B0F3FE" w14:textId="77777777" w:rsidR="007F2AC0" w:rsidRDefault="007F2AC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7922FCA" wp14:editId="0E400DBC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E8D0FEB" w14:textId="77777777" w:rsidR="007F2AC0" w:rsidRDefault="007F2AC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4A89080" w14:textId="77777777" w:rsidR="007F2AC0" w:rsidRPr="003F3A44" w:rsidRDefault="007F2AC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1BC4828" w14:textId="77777777" w:rsidR="007F2AC0" w:rsidRDefault="007F2AC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28EF36" w14:textId="77777777" w:rsidR="007F2AC0" w:rsidRDefault="007F2AC0">
          <w:pPr>
            <w:pStyle w:val="Encabezado"/>
            <w:jc w:val="center"/>
            <w:rPr>
              <w:rFonts w:ascii="Arial" w:hAnsi="Arial" w:cs="Arial"/>
            </w:rPr>
          </w:pPr>
        </w:p>
        <w:p w14:paraId="106DCBCD" w14:textId="77777777" w:rsidR="007F2AC0" w:rsidRPr="003F3A44" w:rsidRDefault="007F2AC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F304193" w14:textId="77777777" w:rsidR="007F2AC0" w:rsidRPr="003F3A44" w:rsidRDefault="007F2AC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95096E4" w14:textId="77777777" w:rsidR="007F2AC0" w:rsidRDefault="007F2AC0">
          <w:pPr>
            <w:pStyle w:val="Encabezado"/>
            <w:jc w:val="center"/>
            <w:rPr>
              <w:rFonts w:ascii="Arial" w:hAnsi="Arial" w:cs="Arial"/>
            </w:rPr>
          </w:pPr>
        </w:p>
        <w:p w14:paraId="03B997A7" w14:textId="77777777" w:rsidR="007F2AC0" w:rsidRPr="003F3A44" w:rsidRDefault="007F2AC0">
          <w:pPr>
            <w:pStyle w:val="Encabezado"/>
            <w:jc w:val="center"/>
            <w:rPr>
              <w:rFonts w:ascii="Arial" w:hAnsi="Arial" w:cs="Arial"/>
            </w:rPr>
          </w:pPr>
        </w:p>
        <w:p w14:paraId="01FB8796" w14:textId="77777777" w:rsidR="007F2AC0" w:rsidRPr="003F3A44" w:rsidRDefault="007F2AC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98D3586" w14:textId="77777777" w:rsidR="007F2AC0" w:rsidRPr="003F3A44" w:rsidRDefault="007F2AC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4B19B8" w14:textId="77777777" w:rsidR="007F2AC0" w:rsidRPr="003F3A44" w:rsidRDefault="007F2AC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F2AC0" w14:paraId="60EB8B9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A952769" w14:textId="77777777" w:rsidR="007F2AC0" w:rsidRDefault="007F2AC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715E2A0" w14:textId="77777777" w:rsidR="007F2AC0" w:rsidRDefault="007F2AC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A3FB27" w14:textId="77777777" w:rsidR="007F2AC0" w:rsidRDefault="007F2AC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E6D7A5" w14:textId="77777777" w:rsidR="007F2AC0" w:rsidRDefault="007F2AC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755FD1C" w14:textId="77777777" w:rsidR="007F2AC0" w:rsidRDefault="007F2AC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4753FB2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56DC1F5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A5BA55C" wp14:editId="38E39FE0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EB68B39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C0804E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AB069FC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DEA323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4257792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C68C74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AB19ADA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A8E6F8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559F2D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6C74AE0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90427F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0DEC364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D6A1B0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05E8AD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BC2BE9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ED553F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9EB9E02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306725D"/>
    <w:multiLevelType w:val="hybridMultilevel"/>
    <w:tmpl w:val="2F621256"/>
    <w:lvl w:ilvl="0" w:tplc="EE8AC7FA">
      <w:start w:val="1"/>
      <w:numFmt w:val="decimal"/>
      <w:lvlText w:val="%1."/>
      <w:lvlJc w:val="left"/>
      <w:pPr>
        <w:ind w:left="2" w:hanging="7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6FEAEF12">
      <w:numFmt w:val="bullet"/>
      <w:lvlText w:val=""/>
      <w:lvlJc w:val="left"/>
      <w:pPr>
        <w:ind w:left="2" w:hanging="70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4C98C1D2">
      <w:numFmt w:val="bullet"/>
      <w:lvlText w:val="•"/>
      <w:lvlJc w:val="left"/>
      <w:pPr>
        <w:ind w:left="1796" w:hanging="708"/>
      </w:pPr>
      <w:rPr>
        <w:rFonts w:hint="default"/>
        <w:lang w:val="es-ES" w:eastAsia="en-US" w:bidi="ar-SA"/>
      </w:rPr>
    </w:lvl>
    <w:lvl w:ilvl="3" w:tplc="1EA02418">
      <w:numFmt w:val="bullet"/>
      <w:lvlText w:val="•"/>
      <w:lvlJc w:val="left"/>
      <w:pPr>
        <w:ind w:left="2695" w:hanging="708"/>
      </w:pPr>
      <w:rPr>
        <w:rFonts w:hint="default"/>
        <w:lang w:val="es-ES" w:eastAsia="en-US" w:bidi="ar-SA"/>
      </w:rPr>
    </w:lvl>
    <w:lvl w:ilvl="4" w:tplc="EFFE86AC">
      <w:numFmt w:val="bullet"/>
      <w:lvlText w:val="•"/>
      <w:lvlJc w:val="left"/>
      <w:pPr>
        <w:ind w:left="3593" w:hanging="708"/>
      </w:pPr>
      <w:rPr>
        <w:rFonts w:hint="default"/>
        <w:lang w:val="es-ES" w:eastAsia="en-US" w:bidi="ar-SA"/>
      </w:rPr>
    </w:lvl>
    <w:lvl w:ilvl="5" w:tplc="1DBC2C7A">
      <w:numFmt w:val="bullet"/>
      <w:lvlText w:val="•"/>
      <w:lvlJc w:val="left"/>
      <w:pPr>
        <w:ind w:left="4491" w:hanging="708"/>
      </w:pPr>
      <w:rPr>
        <w:rFonts w:hint="default"/>
        <w:lang w:val="es-ES" w:eastAsia="en-US" w:bidi="ar-SA"/>
      </w:rPr>
    </w:lvl>
    <w:lvl w:ilvl="6" w:tplc="B06A7A50">
      <w:numFmt w:val="bullet"/>
      <w:lvlText w:val="•"/>
      <w:lvlJc w:val="left"/>
      <w:pPr>
        <w:ind w:left="5390" w:hanging="708"/>
      </w:pPr>
      <w:rPr>
        <w:rFonts w:hint="default"/>
        <w:lang w:val="es-ES" w:eastAsia="en-US" w:bidi="ar-SA"/>
      </w:rPr>
    </w:lvl>
    <w:lvl w:ilvl="7" w:tplc="F4806FF8">
      <w:numFmt w:val="bullet"/>
      <w:lvlText w:val="•"/>
      <w:lvlJc w:val="left"/>
      <w:pPr>
        <w:ind w:left="6288" w:hanging="708"/>
      </w:pPr>
      <w:rPr>
        <w:rFonts w:hint="default"/>
        <w:lang w:val="es-ES" w:eastAsia="en-US" w:bidi="ar-SA"/>
      </w:rPr>
    </w:lvl>
    <w:lvl w:ilvl="8" w:tplc="E364F6EC">
      <w:numFmt w:val="bullet"/>
      <w:lvlText w:val="•"/>
      <w:lvlJc w:val="left"/>
      <w:pPr>
        <w:ind w:left="7186" w:hanging="708"/>
      </w:pPr>
      <w:rPr>
        <w:rFonts w:hint="default"/>
        <w:lang w:val="es-ES" w:eastAsia="en-US" w:bidi="ar-SA"/>
      </w:rPr>
    </w:lvl>
  </w:abstractNum>
  <w:num w:numId="1" w16cid:durableId="1297417072">
    <w:abstractNumId w:val="2"/>
  </w:num>
  <w:num w:numId="2" w16cid:durableId="69351875">
    <w:abstractNumId w:val="0"/>
  </w:num>
  <w:num w:numId="3" w16cid:durableId="1251769622">
    <w:abstractNumId w:val="1"/>
  </w:num>
  <w:num w:numId="4" w16cid:durableId="2539804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E310B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C1EC4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7F2AC0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97719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82FA2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DAD3A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1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paragraph" w:customStyle="1" w:styleId="Standard">
    <w:name w:val="Standard"/>
    <w:qFormat/>
    <w:rsid w:val="007F2AC0"/>
    <w:pPr>
      <w:suppressAutoHyphens/>
      <w:autoSpaceDN/>
    </w:pPr>
    <w:rPr>
      <w:rFonts w:eastAsia="MS Mincho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gi-3WePKSTgfIxdqceRG7k_kBxFvIaBJ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934F182-7E52-491F-8F36-1FAD42BDD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1174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2</cp:revision>
  <cp:lastPrinted>2025-07-08T00:28:00Z</cp:lastPrinted>
  <dcterms:created xsi:type="dcterms:W3CDTF">2025-07-08T00:23:00Z</dcterms:created>
  <dcterms:modified xsi:type="dcterms:W3CDTF">2025-07-08T00:28:00Z</dcterms:modified>
</cp:coreProperties>
</file>